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CAC" w:rsidRDefault="000A5C8B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7123E44" wp14:editId="51EB9A8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475914" cy="267286"/>
                <wp:effectExtent l="0" t="0" r="635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5914" cy="2672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0A5C8B" w:rsidRPr="0008722E" w:rsidRDefault="000A5C8B" w:rsidP="000A5C8B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</w:pPr>
                            <w:r w:rsidRPr="0008722E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  <w:t xml:space="preserve">ADDITIONAL FILE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n-CA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123E4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194.95pt;height:21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" fillcolor="white [3201]" stroked="f" strokeweight=".5pt">
                <v:textbox>
                  <w:txbxContent>
                    <w:p w:rsidR="000A5C8B" w:rsidRPr="0008722E" w:rsidRDefault="000A5C8B" w:rsidP="000A5C8B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</w:pPr>
                      <w:r w:rsidRPr="0008722E"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  <w:t xml:space="preserve">ADDITIONAL FILE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n-CA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166301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244549</wp:posOffset>
                </wp:positionV>
                <wp:extent cx="8218967" cy="5784008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18967" cy="5784008"/>
                          <a:chOff x="0" y="0"/>
                          <a:chExt cx="8218967" cy="5784008"/>
                        </a:xfrm>
                      </wpg:grpSpPr>
                      <wpg:grpSp>
                        <wpg:cNvPr id="21" name="Group 21"/>
                        <wpg:cNvGrpSpPr/>
                        <wpg:grpSpPr>
                          <a:xfrm>
                            <a:off x="0" y="0"/>
                            <a:ext cx="8218967" cy="5784008"/>
                            <a:chOff x="-1" y="0"/>
                            <a:chExt cx="8219507" cy="5784114"/>
                          </a:xfrm>
                        </wpg:grpSpPr>
                        <wpg:graphicFrame>
                          <wpg:cNvPr id="1" name="Chart 1">
                            <a:extLst>
                              <a:ext uri="{FF2B5EF4-FFF2-40B4-BE49-F238E27FC236}">
                                <a16:creationId xmlns:a16="http://schemas.microsoft.com/office/drawing/2014/main" id="{00000000-0008-0000-0500-000002000000}"/>
                              </a:ext>
                            </a:extLst>
                          </wpg:cNvPr>
                          <wpg:cNvFrPr/>
                          <wpg:xfrm>
                            <a:off x="-1" y="0"/>
                            <a:ext cx="8219507" cy="4139565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4"/>
                            </a:graphicData>
                          </a:graphic>
                        </wpg:graphicFrame>
                        <wpg:grpSp>
                          <wpg:cNvPr id="22" name="Group 22"/>
                          <wpg:cNvGrpSpPr/>
                          <wpg:grpSpPr>
                            <a:xfrm>
                              <a:off x="996838" y="4072270"/>
                              <a:ext cx="6053041" cy="440014"/>
                              <a:chOff x="-4757490" y="2478073"/>
                              <a:chExt cx="6053101" cy="440136"/>
                            </a:xfrm>
                          </wpg:grpSpPr>
                          <wps:wsp>
                            <wps:cNvPr id="23" name="Straight Connector 6"/>
                            <wps:cNvCnPr/>
                            <wps:spPr>
                              <a:xfrm>
                                <a:off x="-4757490" y="2717891"/>
                                <a:ext cx="61200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4" name="Straight Connector 24"/>
                            <wps:cNvCnPr/>
                            <wps:spPr>
                              <a:xfrm>
                                <a:off x="-1263303" y="2692792"/>
                                <a:ext cx="612000" cy="1905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prstDash val="sys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5" name="Text Box 25"/>
                            <wps:cNvSpPr txBox="1"/>
                            <wps:spPr>
                              <a:xfrm>
                                <a:off x="-4151433" y="2492540"/>
                                <a:ext cx="1954924" cy="42566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90FDC" w:rsidRPr="00365484" w:rsidRDefault="00E90FDC" w:rsidP="00E90FDC">
                                  <w:pPr>
                                    <w:rPr>
                                      <w:rFonts w:ascii="Times New Roman" w:hAnsi="Times New Roman" w:cs="Times New Roman"/>
                                      <w:sz w:val="21"/>
                                      <w:lang w:val="en-CA"/>
                                    </w:rPr>
                                  </w:pPr>
                                  <w:r w:rsidRPr="00365484">
                                    <w:rPr>
                                      <w:rFonts w:ascii="Times New Roman" w:hAnsi="Times New Roman" w:cs="Times New Roman"/>
                                      <w:sz w:val="21"/>
                                      <w:lang w:val="en-CA"/>
                                    </w:rPr>
                                    <w:t>Improvement in score from baseline to 12-months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6" name="Text Box 26"/>
                            <wps:cNvSpPr txBox="1"/>
                            <wps:spPr>
                              <a:xfrm>
                                <a:off x="-659313" y="2478073"/>
                                <a:ext cx="1954924" cy="42566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90FDC" w:rsidRPr="00365484" w:rsidRDefault="00E90FDC" w:rsidP="00E90FDC">
                                  <w:pPr>
                                    <w:rPr>
                                      <w:rFonts w:ascii="Times New Roman" w:hAnsi="Times New Roman" w:cs="Times New Roman"/>
                                      <w:sz w:val="21"/>
                                      <w:lang w:val="en-CA"/>
                                    </w:rPr>
                                  </w:pPr>
                                  <w:r w:rsidRPr="00365484">
                                    <w:rPr>
                                      <w:rFonts w:ascii="Times New Roman" w:hAnsi="Times New Roman" w:cs="Times New Roman"/>
                                      <w:sz w:val="21"/>
                                      <w:lang w:val="en-CA"/>
                                    </w:rPr>
                                    <w:t>Deterioration in score from baseline to 12-months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" name="Text Box 20"/>
                          <wps:cNvSpPr txBox="1"/>
                          <wps:spPr>
                            <a:xfrm>
                              <a:off x="-1" y="4731491"/>
                              <a:ext cx="7866796" cy="105262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E90FDC" w:rsidRPr="006B1780" w:rsidRDefault="00E90FDC" w:rsidP="00E90FDC">
                                <w:pPr>
                                  <w:spacing w:line="480" w:lineRule="auto"/>
                                  <w:rPr>
                                    <w:rFonts w:ascii="Times New Roman" w:hAnsi="Times New Roman" w:cs="Times New Roman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Supplementary Figure 3</w:t>
                                </w:r>
                                <w:r w:rsidRPr="00E7198D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 xml:space="preserve">. </w:t>
                                </w:r>
                                <w:r w:rsidRPr="00344580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lang w:val="en-CA"/>
                                  </w:rPr>
                                  <w:t>Individual changes in TSK score.</w:t>
                                </w:r>
                                <w:r w:rsidRPr="00365484">
                                  <w:rPr>
                                    <w:rFonts w:ascii="Times New Roman" w:hAnsi="Times New Roman" w:cs="Times New Roman"/>
                                    <w:lang w:val="en-CA"/>
                                  </w:rPr>
                                  <w:t xml:space="preserve"> Thirteen participants reported scores that improved from baseline to 12-month follow-up. Six participants reported scores that deteriorated from baseline to 12-month follow-up. One participant reported a score that did not change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lang w:val="en-CA"/>
                                  </w:rPr>
                                  <w:t>.</w:t>
                                </w:r>
                              </w:p>
                              <w:p w:rsidR="00E90FDC" w:rsidRPr="00E7198D" w:rsidRDefault="00E90FDC" w:rsidP="00E90FDC">
                                <w:pPr>
                                  <w:spacing w:line="480" w:lineRule="auto"/>
                                  <w:rPr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" name="Text Box 2"/>
                        <wps:cNvSpPr txBox="1"/>
                        <wps:spPr>
                          <a:xfrm>
                            <a:off x="372140" y="3370521"/>
                            <a:ext cx="360000" cy="35087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166301" w:rsidRPr="00166301" w:rsidRDefault="00166301" w:rsidP="00166301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 w:rsidRPr="00166301"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CA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372140" y="457200"/>
                            <a:ext cx="359410" cy="3505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166301" w:rsidRPr="00166301" w:rsidRDefault="00166301" w:rsidP="00166301">
                              <w:pPr>
                                <w:jc w:val="right"/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CA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8"/>
                                  <w:szCs w:val="18"/>
                                  <w:lang w:val="en-CA"/>
                                </w:rPr>
                                <w:t>68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19.25pt;width:647.15pt;height:455.45pt;z-index:251662336;mso-height-relative:margin" coordsize="82189,57840" o:gfxdata="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">
                <v:group id="Group 21" o:spid="_x0000_s1027" style="position:absolute;width:82189;height:57840" coordorigin="" coordsize="82195,5784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&#13;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Chart 1" o:spid="_x0000_s1028" type="#_x0000_t75" style="position:absolute;width:82174;height:41402;visibility:visib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">
                    <v:imagedata r:id="rId5" o:title=""/>
                    <o:lock v:ext="edit" aspectratio="f"/>
                  </v:shape>
                  <v:group id="Group 22" o:spid="_x0000_s1029" style="position:absolute;left:9968;top:40722;width:60530;height:4400" coordorigin="-47574,24780" coordsize="60531,440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">
                    <v:line id="Straight Connector 6" o:spid="_x0000_s1030" style="position:absolute;visibility:visible;mso-wrap-style:square" from="-47574,27178" to="-41454,2717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" strokecolor="black [3213]" strokeweight="2pt">
                      <v:stroke joinstyle="miter"/>
                    </v:line>
                    <v:line id="Straight Connector 24" o:spid="_x0000_s1031" style="position:absolute;visibility:visible;mso-wrap-style:square" from="-12633,26927" to="-6513,2694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" strokecolor="black [3213]" strokeweight="2pt">
                      <v:stroke dashstyle="3 1" joinstyle="miter"/>
                    </v:lin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5" o:spid="_x0000_s1032" type="#_x0000_t202" style="position:absolute;left:-41514;top:24925;width:19549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" fillcolor="white [3201]" stroked="f" strokeweight=".5pt">
                      <v:textbox>
                        <w:txbxContent>
                          <w:p w:rsidR="00E90FDC" w:rsidRPr="00365484" w:rsidRDefault="00E90FDC" w:rsidP="00E90FDC">
                            <w:pPr>
                              <w:rPr>
                                <w:rFonts w:ascii="Times New Roman" w:hAnsi="Times New Roman" w:cs="Times New Roman"/>
                                <w:sz w:val="21"/>
                                <w:lang w:val="en-CA"/>
                              </w:rPr>
                            </w:pPr>
                            <w:r w:rsidRPr="00365484">
                              <w:rPr>
                                <w:rFonts w:ascii="Times New Roman" w:hAnsi="Times New Roman" w:cs="Times New Roman"/>
                                <w:sz w:val="21"/>
                                <w:lang w:val="en-CA"/>
                              </w:rPr>
                              <w:t>Improvement in score from baseline to 12-months</w:t>
                            </w:r>
                          </w:p>
                        </w:txbxContent>
                      </v:textbox>
                    </v:shape>
                    <v:shape id="Text Box 26" o:spid="_x0000_s1033" type="#_x0000_t202" style="position:absolute;left:-6593;top:24780;width:19549;height:42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" fillcolor="white [3201]" stroked="f" strokeweight=".5pt">
                      <v:textbox>
                        <w:txbxContent>
                          <w:p w:rsidR="00E90FDC" w:rsidRPr="00365484" w:rsidRDefault="00E90FDC" w:rsidP="00E90FDC">
                            <w:pPr>
                              <w:rPr>
                                <w:rFonts w:ascii="Times New Roman" w:hAnsi="Times New Roman" w:cs="Times New Roman"/>
                                <w:sz w:val="21"/>
                                <w:lang w:val="en-CA"/>
                              </w:rPr>
                            </w:pPr>
                            <w:r w:rsidRPr="00365484">
                              <w:rPr>
                                <w:rFonts w:ascii="Times New Roman" w:hAnsi="Times New Roman" w:cs="Times New Roman"/>
                                <w:sz w:val="21"/>
                                <w:lang w:val="en-CA"/>
                              </w:rPr>
                              <w:t>Deterioration in score from baseline to 12-months</w:t>
                            </w:r>
                          </w:p>
                        </w:txbxContent>
                      </v:textbox>
                    </v:shape>
                  </v:group>
                  <v:shape id="Text Box 20" o:spid="_x0000_s1034" type="#_x0000_t202" style="position:absolute;top:47314;width:78667;height:1052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" fillcolor="white [3201]" stroked="f" strokeweight=".5pt">
                    <v:textbox>
                      <w:txbxContent>
                        <w:p w:rsidR="00E90FDC" w:rsidRPr="006B1780" w:rsidRDefault="00E90FDC" w:rsidP="00E90FDC">
                          <w:pPr>
                            <w:spacing w:line="480" w:lineRule="auto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Supp</w:t>
                          </w:r>
                          <w:bookmarkStart w:id="1" w:name="_GoBack"/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lementary Figure 3</w:t>
                          </w:r>
                          <w:r w:rsidRPr="00E7198D">
                            <w:rPr>
                              <w:rFonts w:ascii="Times New Roman" w:hAnsi="Times New Roman" w:cs="Times New Roman"/>
                              <w:b/>
                              <w:bCs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 xml:space="preserve">. </w:t>
                          </w:r>
                          <w:r w:rsidRPr="00344580">
                            <w:rPr>
                              <w:rFonts w:ascii="Times New Roman" w:hAnsi="Times New Roman" w:cs="Times New Roman"/>
                              <w:b/>
                              <w:bCs/>
                              <w:lang w:val="en-CA"/>
                            </w:rPr>
                            <w:t>Individual changes in TSK score.</w:t>
                          </w:r>
                          <w:r w:rsidRPr="00365484">
                            <w:rPr>
                              <w:rFonts w:ascii="Times New Roman" w:hAnsi="Times New Roman" w:cs="Times New Roman"/>
                              <w:lang w:val="en-CA"/>
                            </w:rPr>
                            <w:t xml:space="preserve"> Thirteen participants reported scores that improved from baseline to 12-month follow-up. Six participants reported scores that deteriorated from baseline to 12-month follow-up. One participant reported a score that did not change</w:t>
                          </w:r>
                          <w:r>
                            <w:rPr>
                              <w:rFonts w:ascii="Times New Roman" w:hAnsi="Times New Roman" w:cs="Times New Roman"/>
                              <w:lang w:val="en-CA"/>
                            </w:rPr>
                            <w:t>.</w:t>
                          </w:r>
                        </w:p>
                        <w:bookmarkEnd w:id="1"/>
                        <w:p w:rsidR="00E90FDC" w:rsidRPr="00E7198D" w:rsidRDefault="00E90FDC" w:rsidP="00E90FDC">
                          <w:pPr>
                            <w:spacing w:line="480" w:lineRule="auto"/>
                            <w:rPr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v:textbox>
                  </v:shape>
                </v:group>
                <v:shape id="Text Box 2" o:spid="_x0000_s1035" type="#_x0000_t202" style="position:absolute;left:3721;top:33705;width:3600;height:35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" fillcolor="white [3212]" stroked="f" strokeweight=".5pt">
                  <v:textbox>
                    <w:txbxContent>
                      <w:p w:rsidR="00166301" w:rsidRPr="00166301" w:rsidRDefault="00166301" w:rsidP="00166301">
                        <w:pPr>
                          <w:jc w:val="right"/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CA"/>
                          </w:rPr>
                        </w:pPr>
                        <w:r w:rsidRPr="00166301"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CA"/>
                          </w:rPr>
                          <w:t>17</w:t>
                        </w:r>
                      </w:p>
                    </w:txbxContent>
                  </v:textbox>
                </v:shape>
                <v:shape id="Text Box 3" o:spid="_x0000_s1036" type="#_x0000_t202" style="position:absolute;left:3721;top:4572;width:3594;height:350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" fillcolor="white [3212]" stroked="f" strokeweight=".5pt">
                  <v:textbox>
                    <w:txbxContent>
                      <w:p w:rsidR="00166301" w:rsidRPr="00166301" w:rsidRDefault="00166301" w:rsidP="00166301">
                        <w:pPr>
                          <w:jc w:val="right"/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C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8"/>
                            <w:szCs w:val="18"/>
                            <w:lang w:val="en-CA"/>
                          </w:rPr>
                          <w:t>68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380CAC" w:rsidSect="00E90FD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FDC"/>
    <w:rsid w:val="00004261"/>
    <w:rsid w:val="0000480C"/>
    <w:rsid w:val="00005894"/>
    <w:rsid w:val="000060FA"/>
    <w:rsid w:val="000121B1"/>
    <w:rsid w:val="000213AA"/>
    <w:rsid w:val="0002664D"/>
    <w:rsid w:val="00035C2F"/>
    <w:rsid w:val="00035C4A"/>
    <w:rsid w:val="0003612D"/>
    <w:rsid w:val="00041687"/>
    <w:rsid w:val="00041B35"/>
    <w:rsid w:val="000451F7"/>
    <w:rsid w:val="0004686D"/>
    <w:rsid w:val="00052082"/>
    <w:rsid w:val="00055E6C"/>
    <w:rsid w:val="00060DA1"/>
    <w:rsid w:val="00066EDD"/>
    <w:rsid w:val="000734AB"/>
    <w:rsid w:val="00073DF0"/>
    <w:rsid w:val="000741F3"/>
    <w:rsid w:val="00074787"/>
    <w:rsid w:val="000767FD"/>
    <w:rsid w:val="000830E5"/>
    <w:rsid w:val="00083744"/>
    <w:rsid w:val="00085A54"/>
    <w:rsid w:val="00085E3A"/>
    <w:rsid w:val="00092BD0"/>
    <w:rsid w:val="00094947"/>
    <w:rsid w:val="0009676B"/>
    <w:rsid w:val="000A062D"/>
    <w:rsid w:val="000A5C8B"/>
    <w:rsid w:val="000A77AB"/>
    <w:rsid w:val="000A7B2E"/>
    <w:rsid w:val="000B3BEC"/>
    <w:rsid w:val="000B74B1"/>
    <w:rsid w:val="000D093E"/>
    <w:rsid w:val="000D2201"/>
    <w:rsid w:val="000D424F"/>
    <w:rsid w:val="000E319F"/>
    <w:rsid w:val="000F4DBD"/>
    <w:rsid w:val="000F6691"/>
    <w:rsid w:val="000F74A4"/>
    <w:rsid w:val="000F7CE6"/>
    <w:rsid w:val="0010031A"/>
    <w:rsid w:val="00101FD5"/>
    <w:rsid w:val="001028EE"/>
    <w:rsid w:val="001068C3"/>
    <w:rsid w:val="00110FB6"/>
    <w:rsid w:val="00111266"/>
    <w:rsid w:val="001126A6"/>
    <w:rsid w:val="00114A5C"/>
    <w:rsid w:val="0013050F"/>
    <w:rsid w:val="00131943"/>
    <w:rsid w:val="00131A95"/>
    <w:rsid w:val="0013271B"/>
    <w:rsid w:val="0013368C"/>
    <w:rsid w:val="001428E8"/>
    <w:rsid w:val="0014450F"/>
    <w:rsid w:val="001467DE"/>
    <w:rsid w:val="00146BFA"/>
    <w:rsid w:val="00150693"/>
    <w:rsid w:val="001518A3"/>
    <w:rsid w:val="00163E67"/>
    <w:rsid w:val="00166301"/>
    <w:rsid w:val="00171640"/>
    <w:rsid w:val="00174FFC"/>
    <w:rsid w:val="00176441"/>
    <w:rsid w:val="00184869"/>
    <w:rsid w:val="00190CEA"/>
    <w:rsid w:val="00192DCD"/>
    <w:rsid w:val="00196897"/>
    <w:rsid w:val="001A2F2F"/>
    <w:rsid w:val="001A31FD"/>
    <w:rsid w:val="001A385E"/>
    <w:rsid w:val="001B5018"/>
    <w:rsid w:val="001B75EB"/>
    <w:rsid w:val="001C12BB"/>
    <w:rsid w:val="001C1473"/>
    <w:rsid w:val="001C17E4"/>
    <w:rsid w:val="001C26A3"/>
    <w:rsid w:val="001D19EC"/>
    <w:rsid w:val="001E11A9"/>
    <w:rsid w:val="001F0F6D"/>
    <w:rsid w:val="001F3296"/>
    <w:rsid w:val="001F50DB"/>
    <w:rsid w:val="001F5629"/>
    <w:rsid w:val="001F64AD"/>
    <w:rsid w:val="001F6DAD"/>
    <w:rsid w:val="001F7F5C"/>
    <w:rsid w:val="00202462"/>
    <w:rsid w:val="00203C16"/>
    <w:rsid w:val="002066F9"/>
    <w:rsid w:val="0021273D"/>
    <w:rsid w:val="00215A41"/>
    <w:rsid w:val="00216D8D"/>
    <w:rsid w:val="0024513C"/>
    <w:rsid w:val="00246BE7"/>
    <w:rsid w:val="00250883"/>
    <w:rsid w:val="00251EDB"/>
    <w:rsid w:val="00253247"/>
    <w:rsid w:val="00253E91"/>
    <w:rsid w:val="00262FF2"/>
    <w:rsid w:val="00266396"/>
    <w:rsid w:val="00266BF8"/>
    <w:rsid w:val="00272037"/>
    <w:rsid w:val="0028445F"/>
    <w:rsid w:val="00284D84"/>
    <w:rsid w:val="00286813"/>
    <w:rsid w:val="00286BA1"/>
    <w:rsid w:val="00291D03"/>
    <w:rsid w:val="0029676C"/>
    <w:rsid w:val="002A1E56"/>
    <w:rsid w:val="002A51C4"/>
    <w:rsid w:val="002B3686"/>
    <w:rsid w:val="002C1F63"/>
    <w:rsid w:val="002C354C"/>
    <w:rsid w:val="002D0206"/>
    <w:rsid w:val="002D390F"/>
    <w:rsid w:val="002D48A1"/>
    <w:rsid w:val="002D7558"/>
    <w:rsid w:val="002F53AE"/>
    <w:rsid w:val="002F6486"/>
    <w:rsid w:val="0030689C"/>
    <w:rsid w:val="00313B2B"/>
    <w:rsid w:val="00317977"/>
    <w:rsid w:val="00321FF8"/>
    <w:rsid w:val="0032334E"/>
    <w:rsid w:val="0032358A"/>
    <w:rsid w:val="00331CE1"/>
    <w:rsid w:val="00331D92"/>
    <w:rsid w:val="00334789"/>
    <w:rsid w:val="00343816"/>
    <w:rsid w:val="0034421A"/>
    <w:rsid w:val="00345D7F"/>
    <w:rsid w:val="00350CDF"/>
    <w:rsid w:val="003613A4"/>
    <w:rsid w:val="00362348"/>
    <w:rsid w:val="00373054"/>
    <w:rsid w:val="003748F7"/>
    <w:rsid w:val="0037771E"/>
    <w:rsid w:val="00381BA6"/>
    <w:rsid w:val="00381ED7"/>
    <w:rsid w:val="00381FDF"/>
    <w:rsid w:val="00385013"/>
    <w:rsid w:val="00385C12"/>
    <w:rsid w:val="00386D8F"/>
    <w:rsid w:val="00392750"/>
    <w:rsid w:val="00393E56"/>
    <w:rsid w:val="00393EA0"/>
    <w:rsid w:val="00394843"/>
    <w:rsid w:val="003954A6"/>
    <w:rsid w:val="00397AD6"/>
    <w:rsid w:val="003A0A58"/>
    <w:rsid w:val="003A5F8A"/>
    <w:rsid w:val="003B376C"/>
    <w:rsid w:val="003C29D5"/>
    <w:rsid w:val="003C6B5B"/>
    <w:rsid w:val="003C6E97"/>
    <w:rsid w:val="003C7245"/>
    <w:rsid w:val="003D1458"/>
    <w:rsid w:val="003D5E7C"/>
    <w:rsid w:val="003E2458"/>
    <w:rsid w:val="003E3586"/>
    <w:rsid w:val="003E54F3"/>
    <w:rsid w:val="003E7FAF"/>
    <w:rsid w:val="003F1B23"/>
    <w:rsid w:val="003F2117"/>
    <w:rsid w:val="003F5430"/>
    <w:rsid w:val="003F7876"/>
    <w:rsid w:val="004013F2"/>
    <w:rsid w:val="00401CA0"/>
    <w:rsid w:val="004021C2"/>
    <w:rsid w:val="00415A35"/>
    <w:rsid w:val="00415AD0"/>
    <w:rsid w:val="00415BD3"/>
    <w:rsid w:val="00423044"/>
    <w:rsid w:val="00425044"/>
    <w:rsid w:val="004254DC"/>
    <w:rsid w:val="004301D3"/>
    <w:rsid w:val="004401A5"/>
    <w:rsid w:val="00444B35"/>
    <w:rsid w:val="004472B3"/>
    <w:rsid w:val="00455600"/>
    <w:rsid w:val="004629FA"/>
    <w:rsid w:val="00465768"/>
    <w:rsid w:val="00467DCF"/>
    <w:rsid w:val="00471DA2"/>
    <w:rsid w:val="0047517A"/>
    <w:rsid w:val="0048044F"/>
    <w:rsid w:val="00480589"/>
    <w:rsid w:val="00481D93"/>
    <w:rsid w:val="004835EB"/>
    <w:rsid w:val="00485265"/>
    <w:rsid w:val="00485BD5"/>
    <w:rsid w:val="0049477A"/>
    <w:rsid w:val="00497B94"/>
    <w:rsid w:val="004A07C4"/>
    <w:rsid w:val="004A7A66"/>
    <w:rsid w:val="004B136C"/>
    <w:rsid w:val="004B1D89"/>
    <w:rsid w:val="004B237D"/>
    <w:rsid w:val="004B2D99"/>
    <w:rsid w:val="004B50A2"/>
    <w:rsid w:val="004B7E34"/>
    <w:rsid w:val="004C20ED"/>
    <w:rsid w:val="004C2D4F"/>
    <w:rsid w:val="004C6E9E"/>
    <w:rsid w:val="004D1602"/>
    <w:rsid w:val="004E25F1"/>
    <w:rsid w:val="004E3085"/>
    <w:rsid w:val="004E4BCD"/>
    <w:rsid w:val="004E5B44"/>
    <w:rsid w:val="004E6A81"/>
    <w:rsid w:val="004E7A5D"/>
    <w:rsid w:val="004F1714"/>
    <w:rsid w:val="005028A2"/>
    <w:rsid w:val="00504BF3"/>
    <w:rsid w:val="00506CAA"/>
    <w:rsid w:val="005121EC"/>
    <w:rsid w:val="00513D3F"/>
    <w:rsid w:val="00533732"/>
    <w:rsid w:val="0053501F"/>
    <w:rsid w:val="00535309"/>
    <w:rsid w:val="00535529"/>
    <w:rsid w:val="00540DFD"/>
    <w:rsid w:val="00547457"/>
    <w:rsid w:val="00552907"/>
    <w:rsid w:val="005577F7"/>
    <w:rsid w:val="00563B94"/>
    <w:rsid w:val="005641BE"/>
    <w:rsid w:val="00565BA8"/>
    <w:rsid w:val="00565F4E"/>
    <w:rsid w:val="005710CB"/>
    <w:rsid w:val="00571F85"/>
    <w:rsid w:val="00572135"/>
    <w:rsid w:val="00573510"/>
    <w:rsid w:val="00574FB8"/>
    <w:rsid w:val="005769FE"/>
    <w:rsid w:val="005775B7"/>
    <w:rsid w:val="00577C25"/>
    <w:rsid w:val="00585089"/>
    <w:rsid w:val="00587BA1"/>
    <w:rsid w:val="00593324"/>
    <w:rsid w:val="00594C0C"/>
    <w:rsid w:val="005964ED"/>
    <w:rsid w:val="005A0724"/>
    <w:rsid w:val="005A25C4"/>
    <w:rsid w:val="005A26BE"/>
    <w:rsid w:val="005A2B43"/>
    <w:rsid w:val="005A4FB1"/>
    <w:rsid w:val="005B11CA"/>
    <w:rsid w:val="005B2B21"/>
    <w:rsid w:val="005B50DD"/>
    <w:rsid w:val="005C54B2"/>
    <w:rsid w:val="005C6F00"/>
    <w:rsid w:val="005E74C3"/>
    <w:rsid w:val="005F0D22"/>
    <w:rsid w:val="005F5E7D"/>
    <w:rsid w:val="005F79B8"/>
    <w:rsid w:val="00614FB4"/>
    <w:rsid w:val="00615BBE"/>
    <w:rsid w:val="00627045"/>
    <w:rsid w:val="006272F3"/>
    <w:rsid w:val="0063013C"/>
    <w:rsid w:val="00632292"/>
    <w:rsid w:val="00633CAC"/>
    <w:rsid w:val="00636F75"/>
    <w:rsid w:val="00644297"/>
    <w:rsid w:val="006504A3"/>
    <w:rsid w:val="00660D6E"/>
    <w:rsid w:val="00667BBD"/>
    <w:rsid w:val="00673044"/>
    <w:rsid w:val="006730CB"/>
    <w:rsid w:val="00674150"/>
    <w:rsid w:val="00675259"/>
    <w:rsid w:val="0068183A"/>
    <w:rsid w:val="00682865"/>
    <w:rsid w:val="006861F2"/>
    <w:rsid w:val="00686899"/>
    <w:rsid w:val="00687ABA"/>
    <w:rsid w:val="00690F26"/>
    <w:rsid w:val="00697E67"/>
    <w:rsid w:val="006A0E43"/>
    <w:rsid w:val="006A0F64"/>
    <w:rsid w:val="006A10C0"/>
    <w:rsid w:val="006A4FD8"/>
    <w:rsid w:val="006A69D9"/>
    <w:rsid w:val="006C0300"/>
    <w:rsid w:val="006C23EC"/>
    <w:rsid w:val="006C3F42"/>
    <w:rsid w:val="006C7006"/>
    <w:rsid w:val="006D0413"/>
    <w:rsid w:val="006D4CC8"/>
    <w:rsid w:val="006D6798"/>
    <w:rsid w:val="006E0968"/>
    <w:rsid w:val="006E17BC"/>
    <w:rsid w:val="006E32E3"/>
    <w:rsid w:val="006E7453"/>
    <w:rsid w:val="006E7B35"/>
    <w:rsid w:val="006F2EE7"/>
    <w:rsid w:val="0070007E"/>
    <w:rsid w:val="00704DFA"/>
    <w:rsid w:val="007055C5"/>
    <w:rsid w:val="00705ABB"/>
    <w:rsid w:val="007113AD"/>
    <w:rsid w:val="00711DF2"/>
    <w:rsid w:val="00721615"/>
    <w:rsid w:val="00722275"/>
    <w:rsid w:val="00722582"/>
    <w:rsid w:val="00726EAB"/>
    <w:rsid w:val="007306BC"/>
    <w:rsid w:val="00733D13"/>
    <w:rsid w:val="00742DD1"/>
    <w:rsid w:val="007430BA"/>
    <w:rsid w:val="00743C4A"/>
    <w:rsid w:val="0075193D"/>
    <w:rsid w:val="00751F6C"/>
    <w:rsid w:val="007533E1"/>
    <w:rsid w:val="00753F2F"/>
    <w:rsid w:val="00775BFA"/>
    <w:rsid w:val="00781C3F"/>
    <w:rsid w:val="00781FB1"/>
    <w:rsid w:val="00784358"/>
    <w:rsid w:val="00784E23"/>
    <w:rsid w:val="007A4367"/>
    <w:rsid w:val="007A4A38"/>
    <w:rsid w:val="007A5B6D"/>
    <w:rsid w:val="007B2393"/>
    <w:rsid w:val="007B5F60"/>
    <w:rsid w:val="007B613C"/>
    <w:rsid w:val="007B7531"/>
    <w:rsid w:val="007B7882"/>
    <w:rsid w:val="007C144C"/>
    <w:rsid w:val="007C6FB2"/>
    <w:rsid w:val="007D1DDE"/>
    <w:rsid w:val="007D234A"/>
    <w:rsid w:val="007D4D4F"/>
    <w:rsid w:val="007F1CA0"/>
    <w:rsid w:val="007F47E3"/>
    <w:rsid w:val="0080147A"/>
    <w:rsid w:val="00805D7F"/>
    <w:rsid w:val="00806B12"/>
    <w:rsid w:val="00810765"/>
    <w:rsid w:val="00814FCA"/>
    <w:rsid w:val="00815F8C"/>
    <w:rsid w:val="008249C4"/>
    <w:rsid w:val="008268BF"/>
    <w:rsid w:val="008341EF"/>
    <w:rsid w:val="008371A8"/>
    <w:rsid w:val="00841FAE"/>
    <w:rsid w:val="00842908"/>
    <w:rsid w:val="00845F44"/>
    <w:rsid w:val="00856F37"/>
    <w:rsid w:val="008626B4"/>
    <w:rsid w:val="00865DF3"/>
    <w:rsid w:val="008675B4"/>
    <w:rsid w:val="00870CF8"/>
    <w:rsid w:val="00874F96"/>
    <w:rsid w:val="00886972"/>
    <w:rsid w:val="00894B27"/>
    <w:rsid w:val="0089760C"/>
    <w:rsid w:val="008A056E"/>
    <w:rsid w:val="008A6E93"/>
    <w:rsid w:val="008B4FDD"/>
    <w:rsid w:val="008B648D"/>
    <w:rsid w:val="008B719A"/>
    <w:rsid w:val="008B784C"/>
    <w:rsid w:val="008C0E21"/>
    <w:rsid w:val="008D262E"/>
    <w:rsid w:val="008D3C53"/>
    <w:rsid w:val="008E32B9"/>
    <w:rsid w:val="008E7E94"/>
    <w:rsid w:val="008F05F6"/>
    <w:rsid w:val="008F1050"/>
    <w:rsid w:val="008F2C1A"/>
    <w:rsid w:val="00900B2F"/>
    <w:rsid w:val="00903C34"/>
    <w:rsid w:val="0091007F"/>
    <w:rsid w:val="00911A95"/>
    <w:rsid w:val="009166E5"/>
    <w:rsid w:val="009174B2"/>
    <w:rsid w:val="00920C30"/>
    <w:rsid w:val="009278FF"/>
    <w:rsid w:val="00932297"/>
    <w:rsid w:val="009343C6"/>
    <w:rsid w:val="00940CCE"/>
    <w:rsid w:val="00941DF2"/>
    <w:rsid w:val="00942345"/>
    <w:rsid w:val="00943CF8"/>
    <w:rsid w:val="00951DDA"/>
    <w:rsid w:val="00955866"/>
    <w:rsid w:val="00962072"/>
    <w:rsid w:val="00966916"/>
    <w:rsid w:val="009675E4"/>
    <w:rsid w:val="0097015A"/>
    <w:rsid w:val="00971088"/>
    <w:rsid w:val="009743B1"/>
    <w:rsid w:val="00975183"/>
    <w:rsid w:val="009757DB"/>
    <w:rsid w:val="00981254"/>
    <w:rsid w:val="00987195"/>
    <w:rsid w:val="00994542"/>
    <w:rsid w:val="00994676"/>
    <w:rsid w:val="009973DE"/>
    <w:rsid w:val="009A2F04"/>
    <w:rsid w:val="009A3DEE"/>
    <w:rsid w:val="009B65A9"/>
    <w:rsid w:val="009C5B1E"/>
    <w:rsid w:val="009C681D"/>
    <w:rsid w:val="009D0003"/>
    <w:rsid w:val="009D3C0A"/>
    <w:rsid w:val="009D41F2"/>
    <w:rsid w:val="009D7064"/>
    <w:rsid w:val="009E6A09"/>
    <w:rsid w:val="009E7A32"/>
    <w:rsid w:val="009F172A"/>
    <w:rsid w:val="009F2497"/>
    <w:rsid w:val="009F7B29"/>
    <w:rsid w:val="00A02A58"/>
    <w:rsid w:val="00A125CA"/>
    <w:rsid w:val="00A12679"/>
    <w:rsid w:val="00A1426D"/>
    <w:rsid w:val="00A15DEB"/>
    <w:rsid w:val="00A1657E"/>
    <w:rsid w:val="00A17EDA"/>
    <w:rsid w:val="00A20520"/>
    <w:rsid w:val="00A259AB"/>
    <w:rsid w:val="00A25FFA"/>
    <w:rsid w:val="00A27A07"/>
    <w:rsid w:val="00A31AC3"/>
    <w:rsid w:val="00A341B9"/>
    <w:rsid w:val="00A47FF8"/>
    <w:rsid w:val="00A56FE6"/>
    <w:rsid w:val="00A61D4B"/>
    <w:rsid w:val="00A6300A"/>
    <w:rsid w:val="00A65EE3"/>
    <w:rsid w:val="00A6630A"/>
    <w:rsid w:val="00A66885"/>
    <w:rsid w:val="00A67427"/>
    <w:rsid w:val="00A74555"/>
    <w:rsid w:val="00A848D2"/>
    <w:rsid w:val="00A87327"/>
    <w:rsid w:val="00AA03EC"/>
    <w:rsid w:val="00AA0782"/>
    <w:rsid w:val="00AA0C7B"/>
    <w:rsid w:val="00AA67E8"/>
    <w:rsid w:val="00AA6D36"/>
    <w:rsid w:val="00AB5D4F"/>
    <w:rsid w:val="00AB75EA"/>
    <w:rsid w:val="00AC0E65"/>
    <w:rsid w:val="00AC3896"/>
    <w:rsid w:val="00AC664C"/>
    <w:rsid w:val="00AC7AEC"/>
    <w:rsid w:val="00AD014D"/>
    <w:rsid w:val="00AD1C3A"/>
    <w:rsid w:val="00AD59AF"/>
    <w:rsid w:val="00AD5F63"/>
    <w:rsid w:val="00AE4326"/>
    <w:rsid w:val="00AF5179"/>
    <w:rsid w:val="00B02A4D"/>
    <w:rsid w:val="00B03CC8"/>
    <w:rsid w:val="00B06B46"/>
    <w:rsid w:val="00B10574"/>
    <w:rsid w:val="00B10F0C"/>
    <w:rsid w:val="00B21E44"/>
    <w:rsid w:val="00B24F71"/>
    <w:rsid w:val="00B317A4"/>
    <w:rsid w:val="00B3791E"/>
    <w:rsid w:val="00B52443"/>
    <w:rsid w:val="00B54AA4"/>
    <w:rsid w:val="00B56ADB"/>
    <w:rsid w:val="00B729C7"/>
    <w:rsid w:val="00B804B1"/>
    <w:rsid w:val="00B806BF"/>
    <w:rsid w:val="00B80E83"/>
    <w:rsid w:val="00B82DA7"/>
    <w:rsid w:val="00B8422B"/>
    <w:rsid w:val="00B85DB8"/>
    <w:rsid w:val="00B87405"/>
    <w:rsid w:val="00B90402"/>
    <w:rsid w:val="00BA029D"/>
    <w:rsid w:val="00BA2C67"/>
    <w:rsid w:val="00BA4BAA"/>
    <w:rsid w:val="00BB3FA3"/>
    <w:rsid w:val="00BB6D79"/>
    <w:rsid w:val="00BB7482"/>
    <w:rsid w:val="00BB78FB"/>
    <w:rsid w:val="00BC23D9"/>
    <w:rsid w:val="00BC589B"/>
    <w:rsid w:val="00BD0DF6"/>
    <w:rsid w:val="00BD4BE4"/>
    <w:rsid w:val="00BD7D1F"/>
    <w:rsid w:val="00BE17EA"/>
    <w:rsid w:val="00BE2DF2"/>
    <w:rsid w:val="00BE3821"/>
    <w:rsid w:val="00BE3DA4"/>
    <w:rsid w:val="00BE4AB9"/>
    <w:rsid w:val="00BE773F"/>
    <w:rsid w:val="00BF127C"/>
    <w:rsid w:val="00BF2091"/>
    <w:rsid w:val="00BF3755"/>
    <w:rsid w:val="00BF3998"/>
    <w:rsid w:val="00BF3D80"/>
    <w:rsid w:val="00BF59BA"/>
    <w:rsid w:val="00C04056"/>
    <w:rsid w:val="00C20280"/>
    <w:rsid w:val="00C27E5E"/>
    <w:rsid w:val="00C373C8"/>
    <w:rsid w:val="00C404F9"/>
    <w:rsid w:val="00C50CF2"/>
    <w:rsid w:val="00C542C4"/>
    <w:rsid w:val="00C56FA0"/>
    <w:rsid w:val="00C63EB8"/>
    <w:rsid w:val="00C65F7E"/>
    <w:rsid w:val="00C818E5"/>
    <w:rsid w:val="00C82762"/>
    <w:rsid w:val="00C93735"/>
    <w:rsid w:val="00C96B0F"/>
    <w:rsid w:val="00C96C35"/>
    <w:rsid w:val="00CA0EC1"/>
    <w:rsid w:val="00CA2360"/>
    <w:rsid w:val="00CA520A"/>
    <w:rsid w:val="00CA5555"/>
    <w:rsid w:val="00CB35B1"/>
    <w:rsid w:val="00CB538A"/>
    <w:rsid w:val="00CB7345"/>
    <w:rsid w:val="00CC21EA"/>
    <w:rsid w:val="00CD1BD2"/>
    <w:rsid w:val="00CD5B78"/>
    <w:rsid w:val="00CD6F68"/>
    <w:rsid w:val="00CE480A"/>
    <w:rsid w:val="00CE50F9"/>
    <w:rsid w:val="00D1319F"/>
    <w:rsid w:val="00D2101A"/>
    <w:rsid w:val="00D21DD5"/>
    <w:rsid w:val="00D24BD3"/>
    <w:rsid w:val="00D26B4F"/>
    <w:rsid w:val="00D405F6"/>
    <w:rsid w:val="00D41E62"/>
    <w:rsid w:val="00D43CE7"/>
    <w:rsid w:val="00D51321"/>
    <w:rsid w:val="00D54958"/>
    <w:rsid w:val="00D74844"/>
    <w:rsid w:val="00D75082"/>
    <w:rsid w:val="00D77216"/>
    <w:rsid w:val="00D7742C"/>
    <w:rsid w:val="00D7756E"/>
    <w:rsid w:val="00D808E2"/>
    <w:rsid w:val="00D905A2"/>
    <w:rsid w:val="00D92184"/>
    <w:rsid w:val="00D92D3B"/>
    <w:rsid w:val="00D9691A"/>
    <w:rsid w:val="00DA0796"/>
    <w:rsid w:val="00DA1213"/>
    <w:rsid w:val="00DA354C"/>
    <w:rsid w:val="00DA3A3D"/>
    <w:rsid w:val="00DA3BD6"/>
    <w:rsid w:val="00DA3FCD"/>
    <w:rsid w:val="00DA55CA"/>
    <w:rsid w:val="00DA735A"/>
    <w:rsid w:val="00DB12C6"/>
    <w:rsid w:val="00DB5EA8"/>
    <w:rsid w:val="00DC1352"/>
    <w:rsid w:val="00DC1F39"/>
    <w:rsid w:val="00DC1F56"/>
    <w:rsid w:val="00DC29E0"/>
    <w:rsid w:val="00DC5E80"/>
    <w:rsid w:val="00DC6F0E"/>
    <w:rsid w:val="00DD654B"/>
    <w:rsid w:val="00DE01ED"/>
    <w:rsid w:val="00DE56C6"/>
    <w:rsid w:val="00DE57B7"/>
    <w:rsid w:val="00DE6487"/>
    <w:rsid w:val="00DF66C4"/>
    <w:rsid w:val="00E02077"/>
    <w:rsid w:val="00E0469F"/>
    <w:rsid w:val="00E0617D"/>
    <w:rsid w:val="00E0662E"/>
    <w:rsid w:val="00E14B34"/>
    <w:rsid w:val="00E16F91"/>
    <w:rsid w:val="00E20DAA"/>
    <w:rsid w:val="00E21C33"/>
    <w:rsid w:val="00E2350E"/>
    <w:rsid w:val="00E24892"/>
    <w:rsid w:val="00E256C8"/>
    <w:rsid w:val="00E3056E"/>
    <w:rsid w:val="00E31DCA"/>
    <w:rsid w:val="00E32E4B"/>
    <w:rsid w:val="00E33B15"/>
    <w:rsid w:val="00E44953"/>
    <w:rsid w:val="00E50DA0"/>
    <w:rsid w:val="00E537A9"/>
    <w:rsid w:val="00E541A3"/>
    <w:rsid w:val="00E6188D"/>
    <w:rsid w:val="00E7179D"/>
    <w:rsid w:val="00E75E2B"/>
    <w:rsid w:val="00E80988"/>
    <w:rsid w:val="00E905ED"/>
    <w:rsid w:val="00E90FDC"/>
    <w:rsid w:val="00E953C6"/>
    <w:rsid w:val="00E9609F"/>
    <w:rsid w:val="00EA30F8"/>
    <w:rsid w:val="00EA55DF"/>
    <w:rsid w:val="00EA5E10"/>
    <w:rsid w:val="00EA72DB"/>
    <w:rsid w:val="00EB386A"/>
    <w:rsid w:val="00EB5B85"/>
    <w:rsid w:val="00EC0D65"/>
    <w:rsid w:val="00EC0FB5"/>
    <w:rsid w:val="00EC4EC3"/>
    <w:rsid w:val="00ED137F"/>
    <w:rsid w:val="00ED2F30"/>
    <w:rsid w:val="00ED402E"/>
    <w:rsid w:val="00EE1546"/>
    <w:rsid w:val="00EE20AB"/>
    <w:rsid w:val="00EE52F5"/>
    <w:rsid w:val="00EE53CC"/>
    <w:rsid w:val="00EE6567"/>
    <w:rsid w:val="00EF3B19"/>
    <w:rsid w:val="00EF4B4D"/>
    <w:rsid w:val="00F0316D"/>
    <w:rsid w:val="00F050A3"/>
    <w:rsid w:val="00F0597D"/>
    <w:rsid w:val="00F06B4A"/>
    <w:rsid w:val="00F141EF"/>
    <w:rsid w:val="00F17595"/>
    <w:rsid w:val="00F215DC"/>
    <w:rsid w:val="00F23171"/>
    <w:rsid w:val="00F236DC"/>
    <w:rsid w:val="00F26620"/>
    <w:rsid w:val="00F30AFF"/>
    <w:rsid w:val="00F31CF9"/>
    <w:rsid w:val="00F3640F"/>
    <w:rsid w:val="00F42E9D"/>
    <w:rsid w:val="00F462CA"/>
    <w:rsid w:val="00F519FC"/>
    <w:rsid w:val="00F55B6E"/>
    <w:rsid w:val="00F61A2B"/>
    <w:rsid w:val="00F63E37"/>
    <w:rsid w:val="00F70731"/>
    <w:rsid w:val="00F71898"/>
    <w:rsid w:val="00F77AE0"/>
    <w:rsid w:val="00F846C8"/>
    <w:rsid w:val="00F8581B"/>
    <w:rsid w:val="00F91691"/>
    <w:rsid w:val="00F91E01"/>
    <w:rsid w:val="00F92B2B"/>
    <w:rsid w:val="00F96C97"/>
    <w:rsid w:val="00F97ECC"/>
    <w:rsid w:val="00FA2DC8"/>
    <w:rsid w:val="00FA4645"/>
    <w:rsid w:val="00FA4BDE"/>
    <w:rsid w:val="00FB51EE"/>
    <w:rsid w:val="00FC16BC"/>
    <w:rsid w:val="00FC2A20"/>
    <w:rsid w:val="00FC5545"/>
    <w:rsid w:val="00FC6B19"/>
    <w:rsid w:val="00FC7FA5"/>
    <w:rsid w:val="00FD1D11"/>
    <w:rsid w:val="00FD1D88"/>
    <w:rsid w:val="00FD3AF4"/>
    <w:rsid w:val="00FE01EB"/>
    <w:rsid w:val="00FE4A43"/>
    <w:rsid w:val="00FE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D045F"/>
  <w15:chartTrackingRefBased/>
  <w15:docId w15:val="{09986AE8-FE2F-0141-81ED-9AA544D61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C8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christinale/Desktop/NOW%20FILES/1%20IJSPT%20Manuscript%20-%20July%2026/INDIVIDUAL%20GRAPHS%202019072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20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TSK Score over 12-Months following </a:t>
            </a:r>
            <a:r>
              <a:rPr lang="en-US" sz="1200" baseline="0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ACLR</a:t>
            </a:r>
            <a:endParaRPr lang="en-US" sz="1200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layout>
        <c:manualLayout>
          <c:xMode val="edge"/>
          <c:yMode val="edge"/>
          <c:x val="0.32827424424840351"/>
          <c:y val="3.0677699590456694E-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9801239787376225E-2"/>
          <c:y val="0.10211700987905734"/>
          <c:w val="0.8187891829819185"/>
          <c:h val="0.76939195301921826"/>
        </c:manualLayout>
      </c:layout>
      <c:lineChart>
        <c:grouping val="standard"/>
        <c:varyColors val="0"/>
        <c:ser>
          <c:idx val="0"/>
          <c:order val="0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TSK!$B$2:$F$2</c:f>
              <c:numCache>
                <c:formatCode>General</c:formatCode>
                <c:ptCount val="5"/>
                <c:pt idx="0">
                  <c:v>41</c:v>
                </c:pt>
                <c:pt idx="1">
                  <c:v>39</c:v>
                </c:pt>
                <c:pt idx="2">
                  <c:v>34</c:v>
                </c:pt>
                <c:pt idx="3" formatCode="0">
                  <c:v>35</c:v>
                </c:pt>
                <c:pt idx="4">
                  <c:v>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6D6-A64A-8361-75DC5B2D23BC}"/>
            </c:ext>
          </c:extLst>
        </c:ser>
        <c:ser>
          <c:idx val="1"/>
          <c:order val="1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TSK!$B$3:$F$3</c:f>
              <c:numCache>
                <c:formatCode>General</c:formatCode>
                <c:ptCount val="5"/>
                <c:pt idx="0">
                  <c:v>46</c:v>
                </c:pt>
                <c:pt idx="1">
                  <c:v>43</c:v>
                </c:pt>
                <c:pt idx="2">
                  <c:v>44</c:v>
                </c:pt>
                <c:pt idx="3" formatCode="0">
                  <c:v>43</c:v>
                </c:pt>
                <c:pt idx="4">
                  <c:v>41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6D6-A64A-8361-75DC5B2D23BC}"/>
            </c:ext>
          </c:extLst>
        </c:ser>
        <c:ser>
          <c:idx val="2"/>
          <c:order val="2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TSK!$B$4:$F$4</c:f>
              <c:numCache>
                <c:formatCode>General</c:formatCode>
                <c:ptCount val="5"/>
                <c:pt idx="0">
                  <c:v>42</c:v>
                </c:pt>
                <c:pt idx="1">
                  <c:v>42</c:v>
                </c:pt>
                <c:pt idx="2">
                  <c:v>44</c:v>
                </c:pt>
                <c:pt idx="3" formatCode="0">
                  <c:v>42</c:v>
                </c:pt>
                <c:pt idx="4">
                  <c:v>40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A6D6-A64A-8361-75DC5B2D23BC}"/>
            </c:ext>
          </c:extLst>
        </c:ser>
        <c:ser>
          <c:idx val="3"/>
          <c:order val="3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TSK!$B$5:$F$5</c:f>
              <c:numCache>
                <c:formatCode>General</c:formatCode>
                <c:ptCount val="5"/>
                <c:pt idx="0">
                  <c:v>40</c:v>
                </c:pt>
                <c:pt idx="1">
                  <c:v>43</c:v>
                </c:pt>
                <c:pt idx="2">
                  <c:v>36</c:v>
                </c:pt>
                <c:pt idx="3" formatCode="0">
                  <c:v>31</c:v>
                </c:pt>
                <c:pt idx="4">
                  <c:v>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A6D6-A64A-8361-75DC5B2D23BC}"/>
            </c:ext>
          </c:extLst>
        </c:ser>
        <c:ser>
          <c:idx val="4"/>
          <c:order val="4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TSK!$B$6:$F$6</c:f>
              <c:numCache>
                <c:formatCode>General</c:formatCode>
                <c:ptCount val="5"/>
                <c:pt idx="0">
                  <c:v>41</c:v>
                </c:pt>
                <c:pt idx="1">
                  <c:v>42</c:v>
                </c:pt>
                <c:pt idx="2">
                  <c:v>41</c:v>
                </c:pt>
                <c:pt idx="3" formatCode="0">
                  <c:v>41</c:v>
                </c:pt>
                <c:pt idx="4">
                  <c:v>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4-A6D6-A64A-8361-75DC5B2D23BC}"/>
            </c:ext>
          </c:extLst>
        </c:ser>
        <c:ser>
          <c:idx val="5"/>
          <c:order val="5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TSK!$B$7:$F$7</c:f>
              <c:numCache>
                <c:formatCode>General</c:formatCode>
                <c:ptCount val="5"/>
                <c:pt idx="0">
                  <c:v>35</c:v>
                </c:pt>
                <c:pt idx="1">
                  <c:v>35</c:v>
                </c:pt>
                <c:pt idx="2">
                  <c:v>30</c:v>
                </c:pt>
                <c:pt idx="3" formatCode="0">
                  <c:v>29</c:v>
                </c:pt>
                <c:pt idx="4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A6D6-A64A-8361-75DC5B2D23BC}"/>
            </c:ext>
          </c:extLst>
        </c:ser>
        <c:ser>
          <c:idx val="6"/>
          <c:order val="6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TSK!$B$8:$F$8</c:f>
              <c:numCache>
                <c:formatCode>General</c:formatCode>
                <c:ptCount val="5"/>
                <c:pt idx="0">
                  <c:v>42</c:v>
                </c:pt>
                <c:pt idx="1">
                  <c:v>40</c:v>
                </c:pt>
                <c:pt idx="4">
                  <c:v>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6-A6D6-A64A-8361-75DC5B2D23BC}"/>
            </c:ext>
          </c:extLst>
        </c:ser>
        <c:ser>
          <c:idx val="7"/>
          <c:order val="7"/>
          <c:spPr>
            <a:ln w="25400" cap="rnd">
              <a:solidFill>
                <a:schemeClr val="tx1"/>
              </a:solidFill>
              <a:prstDash val="solid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TSK!$B$9:$F$9</c:f>
              <c:numCache>
                <c:formatCode>General</c:formatCode>
                <c:ptCount val="5"/>
                <c:pt idx="0">
                  <c:v>33</c:v>
                </c:pt>
                <c:pt idx="1">
                  <c:v>35</c:v>
                </c:pt>
                <c:pt idx="2">
                  <c:v>36</c:v>
                </c:pt>
                <c:pt idx="3" formatCode="0">
                  <c:v>26</c:v>
                </c:pt>
                <c:pt idx="4">
                  <c:v>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7-A6D6-A64A-8361-75DC5B2D23BC}"/>
            </c:ext>
          </c:extLst>
        </c:ser>
        <c:ser>
          <c:idx val="8"/>
          <c:order val="8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TSK!$B$10:$F$10</c:f>
              <c:numCache>
                <c:formatCode>General</c:formatCode>
                <c:ptCount val="5"/>
                <c:pt idx="0">
                  <c:v>42</c:v>
                </c:pt>
                <c:pt idx="1">
                  <c:v>45</c:v>
                </c:pt>
                <c:pt idx="2">
                  <c:v>44</c:v>
                </c:pt>
                <c:pt idx="3" formatCode="0">
                  <c:v>37</c:v>
                </c:pt>
                <c:pt idx="4">
                  <c:v>39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A6D6-A64A-8361-75DC5B2D23BC}"/>
            </c:ext>
          </c:extLst>
        </c:ser>
        <c:ser>
          <c:idx val="9"/>
          <c:order val="9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TSK!$B$11:$F$11</c:f>
              <c:numCache>
                <c:formatCode>General</c:formatCode>
                <c:ptCount val="5"/>
                <c:pt idx="0">
                  <c:v>40</c:v>
                </c:pt>
                <c:pt idx="2">
                  <c:v>33</c:v>
                </c:pt>
                <c:pt idx="3" formatCode="0">
                  <c:v>32</c:v>
                </c:pt>
                <c:pt idx="4">
                  <c:v>32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9-A6D6-A64A-8361-75DC5B2D23BC}"/>
            </c:ext>
          </c:extLst>
        </c:ser>
        <c:ser>
          <c:idx val="10"/>
          <c:order val="10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TSK!$B$12:$F$12</c:f>
              <c:numCache>
                <c:formatCode>General</c:formatCode>
                <c:ptCount val="5"/>
                <c:pt idx="0">
                  <c:v>40</c:v>
                </c:pt>
                <c:pt idx="1">
                  <c:v>42</c:v>
                </c:pt>
                <c:pt idx="2">
                  <c:v>39</c:v>
                </c:pt>
                <c:pt idx="3" formatCode="0">
                  <c:v>37</c:v>
                </c:pt>
                <c:pt idx="4">
                  <c:v>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A-A6D6-A64A-8361-75DC5B2D23BC}"/>
            </c:ext>
          </c:extLst>
        </c:ser>
        <c:ser>
          <c:idx val="11"/>
          <c:order val="11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TSK!$B$13:$F$13</c:f>
              <c:numCache>
                <c:formatCode>General</c:formatCode>
                <c:ptCount val="5"/>
                <c:pt idx="0">
                  <c:v>41</c:v>
                </c:pt>
                <c:pt idx="2">
                  <c:v>36</c:v>
                </c:pt>
                <c:pt idx="3" formatCode="0">
                  <c:v>32</c:v>
                </c:pt>
                <c:pt idx="4">
                  <c:v>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B-A6D6-A64A-8361-75DC5B2D23BC}"/>
            </c:ext>
          </c:extLst>
        </c:ser>
        <c:ser>
          <c:idx val="12"/>
          <c:order val="12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TSK!$B$14:$F$14</c:f>
              <c:numCache>
                <c:formatCode>General</c:formatCode>
                <c:ptCount val="5"/>
                <c:pt idx="0">
                  <c:v>34</c:v>
                </c:pt>
                <c:pt idx="1">
                  <c:v>37</c:v>
                </c:pt>
                <c:pt idx="2">
                  <c:v>41</c:v>
                </c:pt>
                <c:pt idx="3" formatCode="0">
                  <c:v>36</c:v>
                </c:pt>
                <c:pt idx="4">
                  <c:v>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C-A6D6-A64A-8361-75DC5B2D23BC}"/>
            </c:ext>
          </c:extLst>
        </c:ser>
        <c:ser>
          <c:idx val="13"/>
          <c:order val="13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TSK!$B$15:$F$15</c:f>
              <c:numCache>
                <c:formatCode>General</c:formatCode>
                <c:ptCount val="5"/>
                <c:pt idx="0">
                  <c:v>40</c:v>
                </c:pt>
                <c:pt idx="1">
                  <c:v>33</c:v>
                </c:pt>
                <c:pt idx="2">
                  <c:v>36</c:v>
                </c:pt>
                <c:pt idx="3" formatCode="0">
                  <c:v>34</c:v>
                </c:pt>
                <c:pt idx="4">
                  <c:v>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D-A6D6-A64A-8361-75DC5B2D23BC}"/>
            </c:ext>
          </c:extLst>
        </c:ser>
        <c:ser>
          <c:idx val="14"/>
          <c:order val="14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TSK!$B$16:$F$16</c:f>
              <c:numCache>
                <c:formatCode>General</c:formatCode>
                <c:ptCount val="5"/>
                <c:pt idx="0">
                  <c:v>48</c:v>
                </c:pt>
                <c:pt idx="1">
                  <c:v>44</c:v>
                </c:pt>
                <c:pt idx="2">
                  <c:v>42</c:v>
                </c:pt>
                <c:pt idx="3" formatCode="0">
                  <c:v>45</c:v>
                </c:pt>
                <c:pt idx="4">
                  <c:v>47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E-A6D6-A64A-8361-75DC5B2D23BC}"/>
            </c:ext>
          </c:extLst>
        </c:ser>
        <c:ser>
          <c:idx val="15"/>
          <c:order val="15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TSK!$B$17:$F$17</c:f>
              <c:numCache>
                <c:formatCode>General</c:formatCode>
                <c:ptCount val="5"/>
                <c:pt idx="0">
                  <c:v>39</c:v>
                </c:pt>
                <c:pt idx="1">
                  <c:v>45</c:v>
                </c:pt>
                <c:pt idx="2">
                  <c:v>37</c:v>
                </c:pt>
                <c:pt idx="4">
                  <c:v>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F-A6D6-A64A-8361-75DC5B2D23BC}"/>
            </c:ext>
          </c:extLst>
        </c:ser>
        <c:ser>
          <c:idx val="16"/>
          <c:order val="16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TSK!$B$18:$F$18</c:f>
              <c:numCache>
                <c:formatCode>General</c:formatCode>
                <c:ptCount val="5"/>
                <c:pt idx="0">
                  <c:v>44</c:v>
                </c:pt>
                <c:pt idx="1">
                  <c:v>49</c:v>
                </c:pt>
                <c:pt idx="2">
                  <c:v>46</c:v>
                </c:pt>
                <c:pt idx="3" formatCode="0">
                  <c:v>43</c:v>
                </c:pt>
                <c:pt idx="4">
                  <c:v>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0-A6D6-A64A-8361-75DC5B2D23BC}"/>
            </c:ext>
          </c:extLst>
        </c:ser>
        <c:ser>
          <c:idx val="17"/>
          <c:order val="17"/>
          <c:spPr>
            <a:ln w="25400" cap="rnd">
              <a:solidFill>
                <a:schemeClr val="tx1"/>
              </a:solidFill>
              <a:prstDash val="sysDash"/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TSK!$B$19:$F$19</c:f>
              <c:numCache>
                <c:formatCode>General</c:formatCode>
                <c:ptCount val="5"/>
                <c:pt idx="0">
                  <c:v>34</c:v>
                </c:pt>
                <c:pt idx="1">
                  <c:v>39</c:v>
                </c:pt>
                <c:pt idx="2">
                  <c:v>34</c:v>
                </c:pt>
                <c:pt idx="3" formatCode="0">
                  <c:v>29</c:v>
                </c:pt>
                <c:pt idx="4">
                  <c:v>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1-A6D6-A64A-8361-75DC5B2D23BC}"/>
            </c:ext>
          </c:extLst>
        </c:ser>
        <c:ser>
          <c:idx val="18"/>
          <c:order val="18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TSK!$B$20:$F$20</c:f>
              <c:numCache>
                <c:formatCode>General</c:formatCode>
                <c:ptCount val="5"/>
                <c:pt idx="0">
                  <c:v>37</c:v>
                </c:pt>
                <c:pt idx="1">
                  <c:v>41</c:v>
                </c:pt>
                <c:pt idx="2">
                  <c:v>37</c:v>
                </c:pt>
                <c:pt idx="3" formatCode="0">
                  <c:v>38</c:v>
                </c:pt>
                <c:pt idx="4">
                  <c:v>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2-A6D6-A64A-8361-75DC5B2D23BC}"/>
            </c:ext>
          </c:extLst>
        </c:ser>
        <c:ser>
          <c:idx val="19"/>
          <c:order val="19"/>
          <c:spPr>
            <a:ln w="2540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TSK!$B$1:$F$1</c:f>
              <c:strCache>
                <c:ptCount val="5"/>
                <c:pt idx="0">
                  <c:v>Baseline</c:v>
                </c:pt>
                <c:pt idx="1">
                  <c:v>3-Months</c:v>
                </c:pt>
                <c:pt idx="2">
                  <c:v>6-Months</c:v>
                </c:pt>
                <c:pt idx="3">
                  <c:v>9-Months</c:v>
                </c:pt>
                <c:pt idx="4">
                  <c:v>12-Months</c:v>
                </c:pt>
              </c:strCache>
            </c:strRef>
          </c:cat>
          <c:val>
            <c:numRef>
              <c:f>TSK!$B$21:$F$21</c:f>
              <c:numCache>
                <c:formatCode>General</c:formatCode>
                <c:ptCount val="5"/>
                <c:pt idx="0">
                  <c:v>46</c:v>
                </c:pt>
                <c:pt idx="1">
                  <c:v>45</c:v>
                </c:pt>
                <c:pt idx="2">
                  <c:v>45</c:v>
                </c:pt>
                <c:pt idx="3" formatCode="0">
                  <c:v>39</c:v>
                </c:pt>
                <c:pt idx="4">
                  <c:v>33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13-A6D6-A64A-8361-75DC5B2D23B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46342192"/>
        <c:axId val="-1046338576"/>
      </c:lineChart>
      <c:catAx>
        <c:axId val="-1046342192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Testing Time Point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46338576"/>
        <c:crosses val="autoZero"/>
        <c:auto val="1"/>
        <c:lblAlgn val="ctr"/>
        <c:lblOffset val="100"/>
        <c:noMultiLvlLbl val="0"/>
      </c:catAx>
      <c:valAx>
        <c:axId val="-1046338576"/>
        <c:scaling>
          <c:orientation val="minMax"/>
          <c:max val="70"/>
          <c:min val="1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5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TSK Score (17-68)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-1046342192"/>
        <c:crosses val="autoZero"/>
        <c:crossBetween val="between"/>
        <c:majorUnit val="10"/>
        <c:minorUnit val="10"/>
      </c:valAx>
      <c:spPr>
        <a:noFill/>
        <a:ln>
          <a:noFill/>
        </a:ln>
        <a:effectLst/>
      </c:spPr>
    </c:plotArea>
    <c:plotVisOnly val="1"/>
    <c:dispBlanksAs val="span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Le</dc:creator>
  <cp:keywords/>
  <dc:description/>
  <cp:lastModifiedBy>Christina Le</cp:lastModifiedBy>
  <cp:revision>3</cp:revision>
  <dcterms:created xsi:type="dcterms:W3CDTF">2019-11-03T22:00:00Z</dcterms:created>
  <dcterms:modified xsi:type="dcterms:W3CDTF">2019-12-09T20:55:00Z</dcterms:modified>
</cp:coreProperties>
</file>